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FCF08" w14:textId="5FA25400" w:rsidR="00EA022C" w:rsidRDefault="00EA022C" w:rsidP="00EA022C">
      <w:pPr>
        <w:spacing w:after="0"/>
        <w:ind w:right="-2"/>
        <w:rPr>
          <w:rFonts w:ascii="Arial" w:hAnsi="Arial" w:cs="Arial"/>
          <w:b/>
          <w:bCs/>
          <w:sz w:val="36"/>
          <w:szCs w:val="36"/>
        </w:rPr>
      </w:pPr>
      <w:r w:rsidRPr="00EA022C">
        <w:rPr>
          <w:rFonts w:ascii="Arial" w:hAnsi="Arial" w:cs="Arial"/>
          <w:b/>
          <w:bCs/>
          <w:sz w:val="36"/>
          <w:szCs w:val="36"/>
        </w:rPr>
        <w:t xml:space="preserve">Eigenerklärung im Zusammenhang mit dem Lieferantenkodex der Technischen Werke Dresden GmbH </w:t>
      </w:r>
    </w:p>
    <w:p w14:paraId="310415B3" w14:textId="77777777" w:rsidR="00EA022C" w:rsidRPr="00EA022C" w:rsidRDefault="00EA022C">
      <w:pPr>
        <w:spacing w:after="273"/>
        <w:ind w:left="4"/>
        <w:jc w:val="center"/>
        <w:rPr>
          <w:rFonts w:ascii="Arial" w:eastAsia="Arial" w:hAnsi="Arial" w:cs="Arial"/>
          <w:b/>
          <w:i/>
          <w:sz w:val="24"/>
        </w:rPr>
      </w:pPr>
    </w:p>
    <w:p w14:paraId="60A01602" w14:textId="77777777" w:rsidR="00EA022C" w:rsidRPr="00EA022C" w:rsidRDefault="00EA022C" w:rsidP="00EA022C">
      <w:pPr>
        <w:pStyle w:val="Textkrper"/>
        <w:spacing w:before="240" w:line="276" w:lineRule="auto"/>
        <w:rPr>
          <w:rFonts w:cs="Arial"/>
          <w:b/>
          <w:sz w:val="22"/>
          <w:szCs w:val="22"/>
        </w:rPr>
      </w:pPr>
      <w:r w:rsidRPr="00EA022C">
        <w:rPr>
          <w:rFonts w:cs="Arial"/>
          <w:b/>
          <w:sz w:val="22"/>
          <w:szCs w:val="22"/>
        </w:rPr>
        <w:t>Name des Bieters:</w:t>
      </w:r>
    </w:p>
    <w:p w14:paraId="3F06BC69" w14:textId="77777777" w:rsidR="007C7F93" w:rsidRPr="00EA022C" w:rsidRDefault="007C7F93" w:rsidP="007C7F93">
      <w:pPr>
        <w:rPr>
          <w:rFonts w:ascii="Arial" w:hAnsi="Arial" w:cs="Arial"/>
          <w:szCs w:val="22"/>
        </w:rPr>
      </w:pPr>
      <w:r w:rsidRPr="00EA022C">
        <w:rPr>
          <w:rFonts w:cs="Arial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szCs w:val="22"/>
          <w:u w:val="dotted"/>
        </w:rPr>
        <w:instrText xml:space="preserve"> FORMTEXT </w:instrText>
      </w:r>
      <w:r w:rsidRPr="00EA022C">
        <w:rPr>
          <w:rFonts w:cs="Arial"/>
          <w:szCs w:val="22"/>
          <w:u w:val="dotted"/>
        </w:rPr>
      </w:r>
      <w:r w:rsidRPr="00EA022C">
        <w:rPr>
          <w:rFonts w:cs="Arial"/>
          <w:szCs w:val="22"/>
          <w:u w:val="dotted"/>
        </w:rPr>
        <w:fldChar w:fldCharType="separate"/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</w:rPr>
        <w:fldChar w:fldCharType="end"/>
      </w:r>
    </w:p>
    <w:p w14:paraId="0076E25D" w14:textId="77777777" w:rsidR="007C7F93" w:rsidRPr="00EA022C" w:rsidRDefault="007C7F93" w:rsidP="007C7F93">
      <w:pPr>
        <w:rPr>
          <w:rFonts w:ascii="Arial" w:hAnsi="Arial" w:cs="Arial"/>
          <w:szCs w:val="22"/>
        </w:rPr>
      </w:pPr>
      <w:r w:rsidRPr="00EA022C">
        <w:rPr>
          <w:rFonts w:cs="Arial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szCs w:val="22"/>
          <w:u w:val="dotted"/>
        </w:rPr>
        <w:instrText xml:space="preserve"> FORMTEXT </w:instrText>
      </w:r>
      <w:r w:rsidRPr="00EA022C">
        <w:rPr>
          <w:rFonts w:cs="Arial"/>
          <w:szCs w:val="22"/>
          <w:u w:val="dotted"/>
        </w:rPr>
      </w:r>
      <w:r w:rsidRPr="00EA022C">
        <w:rPr>
          <w:rFonts w:cs="Arial"/>
          <w:szCs w:val="22"/>
          <w:u w:val="dotted"/>
        </w:rPr>
        <w:fldChar w:fldCharType="separate"/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</w:rPr>
        <w:fldChar w:fldCharType="end"/>
      </w:r>
    </w:p>
    <w:p w14:paraId="5CCD82E0" w14:textId="56660878" w:rsidR="00EA022C" w:rsidRPr="00EA022C" w:rsidRDefault="007C7F93" w:rsidP="00EA022C">
      <w:pPr>
        <w:rPr>
          <w:rFonts w:ascii="Arial" w:hAnsi="Arial" w:cs="Arial"/>
          <w:szCs w:val="22"/>
        </w:rPr>
      </w:pPr>
      <w:r w:rsidRPr="00EA022C">
        <w:rPr>
          <w:rFonts w:cs="Arial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szCs w:val="22"/>
          <w:u w:val="dotted"/>
        </w:rPr>
        <w:instrText xml:space="preserve"> FORMTEXT </w:instrText>
      </w:r>
      <w:r w:rsidRPr="00EA022C">
        <w:rPr>
          <w:rFonts w:cs="Arial"/>
          <w:szCs w:val="22"/>
          <w:u w:val="dotted"/>
        </w:rPr>
      </w:r>
      <w:r w:rsidRPr="00EA022C">
        <w:rPr>
          <w:rFonts w:cs="Arial"/>
          <w:szCs w:val="22"/>
          <w:u w:val="dotted"/>
        </w:rPr>
        <w:fldChar w:fldCharType="separate"/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</w:rPr>
        <w:fldChar w:fldCharType="end"/>
      </w:r>
    </w:p>
    <w:p w14:paraId="5322A1EB" w14:textId="795B653E" w:rsidR="00EA022C" w:rsidRPr="00EA022C" w:rsidRDefault="00EA022C" w:rsidP="00EA022C">
      <w:pPr>
        <w:rPr>
          <w:rFonts w:ascii="Arial" w:hAnsi="Arial" w:cs="Arial"/>
          <w:szCs w:val="22"/>
        </w:rPr>
      </w:pPr>
      <w:r w:rsidRPr="00EA022C">
        <w:rPr>
          <w:rFonts w:ascii="Arial" w:hAnsi="Arial" w:cs="Arial"/>
          <w:szCs w:val="22"/>
        </w:rPr>
        <w:t>Ich / wir und mein(e) Nachunternehmer (genannt „die Unterzeichneten“) bestätige(n) den Erhalt des Lieferantenkodex der Dresdner Verkehrsbetriebe AG</w:t>
      </w:r>
      <w:r w:rsidR="00994F43">
        <w:rPr>
          <w:rFonts w:ascii="Arial" w:hAnsi="Arial" w:cs="Arial"/>
          <w:szCs w:val="22"/>
        </w:rPr>
        <w:t xml:space="preserve"> (</w:t>
      </w:r>
      <w:hyperlink r:id="rId6" w:history="1">
        <w:proofErr w:type="gramStart"/>
        <w:r w:rsidR="00994F43" w:rsidRPr="00994F43">
          <w:rPr>
            <w:rStyle w:val="Hyperlink"/>
            <w:rFonts w:ascii="Arial" w:hAnsi="Arial" w:cs="Arial"/>
            <w:color w:val="auto"/>
            <w:szCs w:val="22"/>
          </w:rPr>
          <w:t>TWD Lieferantenkodex</w:t>
        </w:r>
        <w:proofErr w:type="gramEnd"/>
        <w:r w:rsidR="00994F43" w:rsidRPr="00994F43">
          <w:rPr>
            <w:rStyle w:val="Hyperlink"/>
            <w:rFonts w:ascii="Arial" w:hAnsi="Arial" w:cs="Arial"/>
            <w:color w:val="auto"/>
            <w:szCs w:val="22"/>
          </w:rPr>
          <w:t>.indd</w:t>
        </w:r>
      </w:hyperlink>
      <w:r w:rsidR="00994F43" w:rsidRPr="00994F43">
        <w:rPr>
          <w:rFonts w:ascii="Arial" w:hAnsi="Arial" w:cs="Arial"/>
          <w:color w:val="auto"/>
          <w:szCs w:val="22"/>
        </w:rPr>
        <w:t>)</w:t>
      </w:r>
      <w:r w:rsidRPr="00994F43">
        <w:rPr>
          <w:rFonts w:ascii="Arial" w:hAnsi="Arial" w:cs="Arial"/>
          <w:color w:val="auto"/>
          <w:szCs w:val="22"/>
        </w:rPr>
        <w:t>.</w:t>
      </w:r>
    </w:p>
    <w:p w14:paraId="72AA8657" w14:textId="77777777" w:rsidR="00EA022C" w:rsidRPr="00EA022C" w:rsidRDefault="00EA022C" w:rsidP="00EA022C">
      <w:pPr>
        <w:rPr>
          <w:rFonts w:ascii="Arial" w:hAnsi="Arial" w:cs="Arial"/>
          <w:szCs w:val="22"/>
        </w:rPr>
      </w:pPr>
      <w:r w:rsidRPr="00EA022C">
        <w:rPr>
          <w:rFonts w:ascii="Arial" w:hAnsi="Arial" w:cs="Arial"/>
          <w:szCs w:val="22"/>
        </w:rPr>
        <w:t>Ich / wir und mein(e) Nachunternehmer (genannt „die Unterzeichneten“) erkläre(n), dass ich / wir die Einhaltung aller darin beinhalteten Prinzipien, Werte und Rechtsvorgaben gewährleisten. Hierzu gehören ebenfalls sämtliche Risiken, die im Lieferkettensorgfaltspflichtengesetz aufgeführt sind.</w:t>
      </w:r>
    </w:p>
    <w:p w14:paraId="12F0ACDF" w14:textId="77777777" w:rsidR="00EA022C" w:rsidRPr="00EA022C" w:rsidRDefault="00EA022C" w:rsidP="00EA022C">
      <w:pPr>
        <w:rPr>
          <w:rFonts w:ascii="Arial" w:hAnsi="Arial" w:cs="Arial"/>
          <w:i/>
          <w:szCs w:val="22"/>
        </w:rPr>
      </w:pPr>
    </w:p>
    <w:p w14:paraId="3624A4D4" w14:textId="77777777" w:rsidR="00EA022C" w:rsidRPr="00EA022C" w:rsidRDefault="00EA022C" w:rsidP="00EA022C">
      <w:pPr>
        <w:rPr>
          <w:rFonts w:ascii="Arial" w:hAnsi="Arial" w:cs="Arial"/>
          <w:szCs w:val="22"/>
        </w:rPr>
      </w:pPr>
      <w:r w:rsidRPr="00EA022C">
        <w:rPr>
          <w:rFonts w:ascii="Arial" w:hAnsi="Arial" w:cs="Arial"/>
          <w:szCs w:val="22"/>
        </w:rPr>
        <w:t>Diese Eigenerklärung ist vom Bieter zu unterschrieben.</w:t>
      </w:r>
    </w:p>
    <w:p w14:paraId="36D42D3C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04D836EF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75C02405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6732D2AB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23C8D7E5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right" w:pos="9638"/>
        </w:tabs>
        <w:rPr>
          <w:rFonts w:ascii="Arial" w:hAnsi="Arial" w:cs="Arial"/>
          <w:szCs w:val="22"/>
        </w:rPr>
      </w:pPr>
    </w:p>
    <w:p w14:paraId="6B0F23A3" w14:textId="299BCB3C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sz w:val="22"/>
          <w:szCs w:val="22"/>
        </w:rPr>
      </w:pP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position w:val="10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position w:val="10"/>
          <w:sz w:val="22"/>
          <w:szCs w:val="22"/>
          <w:u w:val="dotted"/>
        </w:rPr>
        <w:instrText xml:space="preserve"> FORMTEXT </w:instrText>
      </w:r>
      <w:r w:rsidRPr="00EA022C">
        <w:rPr>
          <w:rFonts w:cs="Arial"/>
          <w:position w:val="10"/>
          <w:sz w:val="22"/>
          <w:szCs w:val="22"/>
          <w:u w:val="dotted"/>
        </w:rPr>
      </w:r>
      <w:r w:rsidRPr="00EA022C">
        <w:rPr>
          <w:rFonts w:cs="Arial"/>
          <w:position w:val="10"/>
          <w:sz w:val="22"/>
          <w:szCs w:val="22"/>
          <w:u w:val="dotted"/>
        </w:rPr>
        <w:fldChar w:fldCharType="separate"/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fldChar w:fldCharType="end"/>
      </w: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position w:val="10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position w:val="10"/>
          <w:sz w:val="22"/>
          <w:szCs w:val="22"/>
          <w:u w:val="dotted"/>
        </w:rPr>
        <w:instrText xml:space="preserve"> FORMTEXT </w:instrText>
      </w:r>
      <w:r w:rsidRPr="00EA022C">
        <w:rPr>
          <w:rFonts w:cs="Arial"/>
          <w:position w:val="10"/>
          <w:sz w:val="22"/>
          <w:szCs w:val="22"/>
          <w:u w:val="dotted"/>
        </w:rPr>
      </w:r>
      <w:r w:rsidRPr="00EA022C">
        <w:rPr>
          <w:rFonts w:cs="Arial"/>
          <w:position w:val="10"/>
          <w:sz w:val="22"/>
          <w:szCs w:val="22"/>
          <w:u w:val="dotted"/>
        </w:rPr>
        <w:fldChar w:fldCharType="separate"/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fldChar w:fldCharType="end"/>
      </w: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sz w:val="22"/>
          <w:szCs w:val="22"/>
        </w:rPr>
        <w:tab/>
      </w:r>
      <w:r w:rsidR="00E15A9B" w:rsidRPr="00EA022C">
        <w:rPr>
          <w:rFonts w:cs="Arial"/>
          <w:position w:val="10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E15A9B" w:rsidRPr="00EA022C">
        <w:rPr>
          <w:rFonts w:cs="Arial"/>
          <w:position w:val="10"/>
          <w:sz w:val="22"/>
          <w:szCs w:val="22"/>
          <w:u w:val="dotted"/>
        </w:rPr>
        <w:instrText xml:space="preserve"> FORMTEXT </w:instrText>
      </w:r>
      <w:r w:rsidR="00E15A9B" w:rsidRPr="00EA022C">
        <w:rPr>
          <w:rFonts w:cs="Arial"/>
          <w:position w:val="10"/>
          <w:sz w:val="22"/>
          <w:szCs w:val="22"/>
          <w:u w:val="dotted"/>
        </w:rPr>
      </w:r>
      <w:r w:rsidR="00E15A9B" w:rsidRPr="00EA022C">
        <w:rPr>
          <w:rFonts w:cs="Arial"/>
          <w:position w:val="10"/>
          <w:sz w:val="22"/>
          <w:szCs w:val="22"/>
          <w:u w:val="dotted"/>
        </w:rPr>
        <w:fldChar w:fldCharType="separate"/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fldChar w:fldCharType="end"/>
      </w:r>
      <w:r w:rsidRPr="00EA022C">
        <w:rPr>
          <w:rFonts w:cs="Arial"/>
          <w:sz w:val="22"/>
          <w:szCs w:val="22"/>
        </w:rPr>
        <w:tab/>
      </w:r>
    </w:p>
    <w:p w14:paraId="3ED70DF0" w14:textId="273EC139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i/>
          <w:sz w:val="22"/>
          <w:szCs w:val="22"/>
        </w:rPr>
      </w:pPr>
      <w:r w:rsidRPr="00EA022C">
        <w:rPr>
          <w:rFonts w:cs="Arial"/>
          <w:i/>
          <w:sz w:val="22"/>
          <w:szCs w:val="22"/>
        </w:rPr>
        <w:tab/>
        <w:t>(Ort)</w:t>
      </w:r>
      <w:r w:rsidRPr="00EA022C">
        <w:rPr>
          <w:rFonts w:cs="Arial"/>
          <w:i/>
          <w:sz w:val="22"/>
          <w:szCs w:val="22"/>
        </w:rPr>
        <w:tab/>
        <w:t>(Datum)</w:t>
      </w:r>
      <w:r w:rsidRPr="00EA022C">
        <w:rPr>
          <w:rFonts w:cs="Arial"/>
          <w:i/>
          <w:sz w:val="22"/>
          <w:szCs w:val="22"/>
        </w:rPr>
        <w:tab/>
      </w:r>
      <w:r w:rsidRPr="00EA022C">
        <w:rPr>
          <w:rFonts w:cs="Arial"/>
          <w:i/>
          <w:sz w:val="22"/>
          <w:szCs w:val="22"/>
        </w:rPr>
        <w:tab/>
      </w:r>
      <w:r w:rsidR="0030401B">
        <w:rPr>
          <w:rFonts w:cs="Arial"/>
          <w:i/>
          <w:sz w:val="22"/>
          <w:szCs w:val="22"/>
        </w:rPr>
        <w:tab/>
      </w:r>
      <w:r w:rsidRPr="00EA022C">
        <w:rPr>
          <w:rFonts w:cs="Arial"/>
          <w:i/>
          <w:sz w:val="22"/>
          <w:szCs w:val="22"/>
        </w:rPr>
        <w:t>(Name</w:t>
      </w:r>
      <w:r w:rsidR="0030401B">
        <w:rPr>
          <w:rFonts w:cs="Arial"/>
          <w:i/>
          <w:sz w:val="22"/>
          <w:szCs w:val="22"/>
        </w:rPr>
        <w:t xml:space="preserve"> des Erklärenden)</w:t>
      </w:r>
    </w:p>
    <w:p w14:paraId="5B3E956A" w14:textId="77777777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i/>
          <w:sz w:val="22"/>
          <w:szCs w:val="22"/>
        </w:rPr>
      </w:pPr>
    </w:p>
    <w:p w14:paraId="0AF6EC90" w14:textId="6FAE18AE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i/>
          <w:sz w:val="22"/>
          <w:szCs w:val="22"/>
        </w:rPr>
      </w:pPr>
      <w:r w:rsidRPr="00EA022C">
        <w:rPr>
          <w:rFonts w:cs="Arial"/>
          <w:i/>
          <w:sz w:val="22"/>
          <w:szCs w:val="22"/>
        </w:rPr>
        <w:t>Ist bei einem elektronisch übermittelten Angebot in Textform der Name der natürlichen Person, die die Erklärung abgibt, nicht angegeben, wird das Angebot ausgeschlossen.</w:t>
      </w:r>
    </w:p>
    <w:p w14:paraId="2EA4C9A5" w14:textId="7D9F85AB" w:rsidR="003F4D51" w:rsidRPr="00EA022C" w:rsidRDefault="003F4D51" w:rsidP="00EA022C">
      <w:pPr>
        <w:spacing w:after="0"/>
        <w:ind w:left="2"/>
        <w:jc w:val="center"/>
        <w:rPr>
          <w:rFonts w:ascii="Arial" w:hAnsi="Arial" w:cs="Arial"/>
        </w:rPr>
      </w:pPr>
    </w:p>
    <w:sectPr w:rsidR="003F4D51" w:rsidRPr="00EA022C" w:rsidSect="00EA02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20" w:bottom="993" w:left="14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6CFF7" w14:textId="77777777" w:rsidR="00EA022C" w:rsidRDefault="00EA022C" w:rsidP="00EA022C">
      <w:pPr>
        <w:spacing w:after="0" w:line="240" w:lineRule="auto"/>
      </w:pPr>
      <w:r>
        <w:separator/>
      </w:r>
    </w:p>
  </w:endnote>
  <w:endnote w:type="continuationSeparator" w:id="0">
    <w:p w14:paraId="31E96373" w14:textId="77777777" w:rsidR="00EA022C" w:rsidRDefault="00EA022C" w:rsidP="00EA0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EC4D2" w14:textId="77777777" w:rsidR="00901C23" w:rsidRDefault="00901C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DC0A1" w14:textId="77777777" w:rsidR="00EA022C" w:rsidRPr="00EA022C" w:rsidRDefault="00EA022C" w:rsidP="00EA022C">
    <w:pPr>
      <w:pStyle w:val="Fuzeile"/>
      <w:pBdr>
        <w:top w:val="single" w:sz="4" w:space="1" w:color="auto"/>
      </w:pBdr>
      <w:jc w:val="center"/>
      <w:rPr>
        <w:rFonts w:ascii="Arial" w:hAnsi="Arial" w:cs="Arial"/>
        <w:color w:val="auto"/>
        <w:sz w:val="20"/>
        <w:szCs w:val="20"/>
      </w:rPr>
    </w:pPr>
    <w:r w:rsidRPr="00EA022C">
      <w:rPr>
        <w:rFonts w:ascii="Arial" w:hAnsi="Arial" w:cs="Arial"/>
        <w:color w:val="auto"/>
        <w:sz w:val="20"/>
        <w:szCs w:val="20"/>
      </w:rPr>
      <w:t xml:space="preserve">Seite </w:t>
    </w:r>
    <w:r w:rsidRPr="00EA022C">
      <w:rPr>
        <w:rFonts w:ascii="Arial" w:hAnsi="Arial" w:cs="Arial"/>
        <w:color w:val="auto"/>
        <w:sz w:val="20"/>
        <w:szCs w:val="20"/>
      </w:rPr>
      <w:fldChar w:fldCharType="begin"/>
    </w:r>
    <w:r w:rsidRPr="00EA022C">
      <w:rPr>
        <w:rFonts w:ascii="Arial" w:hAnsi="Arial" w:cs="Arial"/>
        <w:color w:val="auto"/>
        <w:sz w:val="20"/>
        <w:szCs w:val="20"/>
      </w:rPr>
      <w:instrText>PAGE  \* Arabic  \* MERGEFORMAT</w:instrText>
    </w:r>
    <w:r w:rsidRPr="00EA022C">
      <w:rPr>
        <w:rFonts w:ascii="Arial" w:hAnsi="Arial" w:cs="Arial"/>
        <w:color w:val="auto"/>
        <w:sz w:val="20"/>
        <w:szCs w:val="20"/>
      </w:rPr>
      <w:fldChar w:fldCharType="separate"/>
    </w:r>
    <w:r w:rsidRPr="00EA022C">
      <w:rPr>
        <w:rFonts w:ascii="Arial" w:hAnsi="Arial" w:cs="Arial"/>
        <w:color w:val="auto"/>
        <w:sz w:val="20"/>
        <w:szCs w:val="20"/>
      </w:rPr>
      <w:t>2</w:t>
    </w:r>
    <w:r w:rsidRPr="00EA022C">
      <w:rPr>
        <w:rFonts w:ascii="Arial" w:hAnsi="Arial" w:cs="Arial"/>
        <w:color w:val="auto"/>
        <w:sz w:val="20"/>
        <w:szCs w:val="20"/>
      </w:rPr>
      <w:fldChar w:fldCharType="end"/>
    </w:r>
    <w:r w:rsidRPr="00EA022C">
      <w:rPr>
        <w:rFonts w:ascii="Arial" w:hAnsi="Arial" w:cs="Arial"/>
        <w:color w:val="auto"/>
        <w:sz w:val="20"/>
        <w:szCs w:val="20"/>
      </w:rPr>
      <w:t xml:space="preserve"> von </w:t>
    </w:r>
    <w:r w:rsidRPr="00EA022C">
      <w:rPr>
        <w:rFonts w:ascii="Arial" w:hAnsi="Arial" w:cs="Arial"/>
        <w:color w:val="auto"/>
        <w:sz w:val="20"/>
        <w:szCs w:val="20"/>
      </w:rPr>
      <w:fldChar w:fldCharType="begin"/>
    </w:r>
    <w:r w:rsidRPr="00EA022C">
      <w:rPr>
        <w:rFonts w:ascii="Arial" w:hAnsi="Arial" w:cs="Arial"/>
        <w:color w:val="auto"/>
        <w:sz w:val="20"/>
        <w:szCs w:val="20"/>
      </w:rPr>
      <w:instrText>NUMPAGES \* Arabisch \* MERGEFORMAT</w:instrText>
    </w:r>
    <w:r w:rsidRPr="00EA022C">
      <w:rPr>
        <w:rFonts w:ascii="Arial" w:hAnsi="Arial" w:cs="Arial"/>
        <w:color w:val="auto"/>
        <w:sz w:val="20"/>
        <w:szCs w:val="20"/>
      </w:rPr>
      <w:fldChar w:fldCharType="separate"/>
    </w:r>
    <w:r w:rsidRPr="00EA022C">
      <w:rPr>
        <w:rFonts w:ascii="Arial" w:hAnsi="Arial" w:cs="Arial"/>
        <w:color w:val="auto"/>
        <w:sz w:val="20"/>
        <w:szCs w:val="20"/>
      </w:rPr>
      <w:t>2</w:t>
    </w:r>
    <w:r w:rsidRPr="00EA022C">
      <w:rPr>
        <w:rFonts w:ascii="Arial" w:hAnsi="Arial" w:cs="Arial"/>
        <w:color w:val="auto"/>
        <w:sz w:val="20"/>
        <w:szCs w:val="20"/>
      </w:rPr>
      <w:fldChar w:fldCharType="end"/>
    </w:r>
  </w:p>
  <w:p w14:paraId="1B8E794C" w14:textId="77777777" w:rsidR="00EA022C" w:rsidRDefault="00EA022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FC50F" w14:textId="77777777" w:rsidR="00901C23" w:rsidRDefault="00901C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91A72" w14:textId="77777777" w:rsidR="00EA022C" w:rsidRDefault="00EA022C" w:rsidP="00EA022C">
      <w:pPr>
        <w:spacing w:after="0" w:line="240" w:lineRule="auto"/>
      </w:pPr>
      <w:r>
        <w:separator/>
      </w:r>
    </w:p>
  </w:footnote>
  <w:footnote w:type="continuationSeparator" w:id="0">
    <w:p w14:paraId="7AFF19A0" w14:textId="77777777" w:rsidR="00EA022C" w:rsidRDefault="00EA022C" w:rsidP="00EA0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4E94B" w14:textId="77777777" w:rsidR="00901C23" w:rsidRDefault="00901C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515" w14:textId="614D7861" w:rsidR="00EA022C" w:rsidRPr="00EA022C" w:rsidRDefault="00EA022C" w:rsidP="00EA022C">
    <w:pPr>
      <w:tabs>
        <w:tab w:val="left" w:pos="8305"/>
      </w:tabs>
      <w:spacing w:after="0"/>
      <w:rPr>
        <w:rFonts w:ascii="Arial" w:hAnsi="Arial" w:cs="Arial"/>
        <w:sz w:val="20"/>
        <w:szCs w:val="20"/>
      </w:rPr>
    </w:pPr>
    <w:r w:rsidRPr="00EA022C"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60372DD8" wp14:editId="356E15BE">
          <wp:simplePos x="0" y="0"/>
          <wp:positionH relativeFrom="margin">
            <wp:align>right</wp:align>
          </wp:positionH>
          <wp:positionV relativeFrom="margin">
            <wp:posOffset>-652007</wp:posOffset>
          </wp:positionV>
          <wp:extent cx="1183573" cy="396000"/>
          <wp:effectExtent l="0" t="0" r="0" b="4445"/>
          <wp:wrapNone/>
          <wp:docPr id="2" name="Grafik 2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Schrift, Grafiken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022C">
      <w:rPr>
        <w:rFonts w:ascii="Arial" w:hAnsi="Arial" w:cs="Arial"/>
        <w:sz w:val="20"/>
        <w:szCs w:val="20"/>
      </w:rPr>
      <w:t>Verhandlungsverfahren mit Teilnahmewettbewerb (nach SektVO)</w:t>
    </w:r>
    <w:r w:rsidRPr="00EA022C">
      <w:rPr>
        <w:rFonts w:ascii="Arial" w:hAnsi="Arial" w:cs="Arial"/>
        <w:sz w:val="20"/>
        <w:szCs w:val="20"/>
      </w:rPr>
      <w:tab/>
    </w:r>
  </w:p>
  <w:p w14:paraId="53875410" w14:textId="77777777" w:rsidR="00EA022C" w:rsidRPr="00EA022C" w:rsidRDefault="00A66CEE" w:rsidP="00EA022C">
    <w:pPr>
      <w:tabs>
        <w:tab w:val="left" w:pos="7769"/>
      </w:tabs>
      <w:spacing w:after="0"/>
      <w:rPr>
        <w:rFonts w:ascii="Arial" w:hAnsi="Arial" w:cs="Arial"/>
        <w:b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74855244"/>
        <w:docPartObj>
          <w:docPartGallery w:val="Watermarks"/>
          <w:docPartUnique/>
        </w:docPartObj>
      </w:sdtPr>
      <w:sdtEndPr/>
      <w:sdtContent/>
    </w:sdt>
    <w:r w:rsidR="00EA022C" w:rsidRPr="00EA022C">
      <w:rPr>
        <w:rFonts w:ascii="Arial" w:hAnsi="Arial" w:cs="Arial"/>
        <w:sz w:val="20"/>
        <w:szCs w:val="20"/>
      </w:rPr>
      <w:t>Umrüstung des Fährschiffs „Johanna" auf ein rein elektrisches Antriebssystem</w:t>
    </w:r>
    <w:r w:rsidR="00EA022C" w:rsidRPr="00EA022C">
      <w:rPr>
        <w:rFonts w:ascii="Arial" w:hAnsi="Arial" w:cs="Arial"/>
        <w:sz w:val="20"/>
        <w:szCs w:val="20"/>
      </w:rPr>
      <w:tab/>
    </w:r>
  </w:p>
  <w:p w14:paraId="09B0D710" w14:textId="655841E4" w:rsidR="00EA022C" w:rsidRPr="00EA022C" w:rsidRDefault="00EA022C" w:rsidP="00EA022C">
    <w:pPr>
      <w:pBdr>
        <w:bottom w:val="single" w:sz="4" w:space="1" w:color="auto"/>
      </w:pBdr>
      <w:tabs>
        <w:tab w:val="right" w:pos="9498"/>
      </w:tabs>
      <w:spacing w:after="0"/>
      <w:rPr>
        <w:rFonts w:ascii="Arial" w:hAnsi="Arial" w:cs="Arial"/>
        <w:sz w:val="20"/>
        <w:szCs w:val="20"/>
      </w:rPr>
    </w:pPr>
    <w:r w:rsidRPr="00EA022C">
      <w:rPr>
        <w:rFonts w:ascii="Arial" w:hAnsi="Arial" w:cs="Arial"/>
        <w:sz w:val="20"/>
        <w:szCs w:val="20"/>
      </w:rPr>
      <w:t xml:space="preserve">Vergabenummer: </w:t>
    </w:r>
    <w:r w:rsidR="00901C23" w:rsidRPr="00901C23">
      <w:rPr>
        <w:rFonts w:ascii="Arial" w:hAnsi="Arial" w:cs="Arial"/>
        <w:sz w:val="20"/>
        <w:szCs w:val="20"/>
      </w:rPr>
      <w:t>2026-00067</w:t>
    </w:r>
  </w:p>
  <w:p w14:paraId="56F02235" w14:textId="6673F0D4" w:rsidR="00EA022C" w:rsidRDefault="00EA022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84D85" w14:textId="77777777" w:rsidR="00901C23" w:rsidRDefault="00901C2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IPoWWGK/GBeo2SU86ANKaiWfNEnfGylY5kfY+ixe7ajku0+IlcicT9437GyNO1sL4zjjY6nNBl4B9DR131LQgg==" w:salt="tezD0mdjfrDvOY+OAXCHeg=="/>
  <w:defaultTabStop w:val="709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51"/>
    <w:rsid w:val="00087B54"/>
    <w:rsid w:val="0030401B"/>
    <w:rsid w:val="00386415"/>
    <w:rsid w:val="003F4D51"/>
    <w:rsid w:val="004223A8"/>
    <w:rsid w:val="005865BC"/>
    <w:rsid w:val="005F6458"/>
    <w:rsid w:val="00686ABE"/>
    <w:rsid w:val="007C7F93"/>
    <w:rsid w:val="00901C23"/>
    <w:rsid w:val="00994F43"/>
    <w:rsid w:val="009A5AB8"/>
    <w:rsid w:val="00A66CEE"/>
    <w:rsid w:val="00C3108F"/>
    <w:rsid w:val="00E15A9B"/>
    <w:rsid w:val="00EA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CFD09AB"/>
  <w15:docId w15:val="{F6EF816B-6350-47BE-B865-1E2AB5ED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semiHidden/>
    <w:rsid w:val="00EA022C"/>
    <w:pPr>
      <w:spacing w:after="0" w:line="240" w:lineRule="auto"/>
      <w:jc w:val="both"/>
    </w:pPr>
    <w:rPr>
      <w:rFonts w:ascii="Arial" w:eastAsia="Times New Roman" w:hAnsi="Arial" w:cs="Times New Roman"/>
      <w:color w:val="auto"/>
      <w:kern w:val="0"/>
      <w:sz w:val="24"/>
      <w:szCs w:val="20"/>
      <w:u w:color="000000"/>
      <w14:ligatures w14:val="none"/>
    </w:rPr>
  </w:style>
  <w:style w:type="character" w:customStyle="1" w:styleId="TextkrperZchn">
    <w:name w:val="Textkörper Zchn"/>
    <w:basedOn w:val="Absatz-Standardschriftart"/>
    <w:link w:val="Textkrper"/>
    <w:semiHidden/>
    <w:rsid w:val="00EA022C"/>
    <w:rPr>
      <w:rFonts w:ascii="Arial" w:eastAsia="Times New Roman" w:hAnsi="Arial" w:cs="Times New Roman"/>
      <w:kern w:val="0"/>
      <w:szCs w:val="20"/>
      <w:u w:color="000000"/>
      <w14:ligatures w14:val="none"/>
    </w:rPr>
  </w:style>
  <w:style w:type="paragraph" w:customStyle="1" w:styleId="Text">
    <w:name w:val="Text"/>
    <w:basedOn w:val="Standard"/>
    <w:rsid w:val="00EA022C"/>
    <w:pPr>
      <w:spacing w:before="120" w:after="120" w:line="240" w:lineRule="auto"/>
    </w:pPr>
    <w:rPr>
      <w:rFonts w:ascii="Arial" w:eastAsia="Times New Roman" w:hAnsi="Arial" w:cs="Times New Roman"/>
      <w:color w:val="auto"/>
      <w:kern w:val="0"/>
      <w:sz w:val="20"/>
      <w:szCs w:val="20"/>
      <w:u w:color="000000"/>
      <w14:ligatures w14:val="none"/>
    </w:rPr>
  </w:style>
  <w:style w:type="paragraph" w:customStyle="1" w:styleId="InfozeileUnterschrift">
    <w:name w:val="Infozeile Unterschrift"/>
    <w:basedOn w:val="Standard"/>
    <w:qFormat/>
    <w:rsid w:val="00EA022C"/>
    <w:pPr>
      <w:tabs>
        <w:tab w:val="center" w:pos="1418"/>
        <w:tab w:val="center" w:pos="3969"/>
        <w:tab w:val="center" w:pos="7371"/>
      </w:tabs>
      <w:spacing w:after="0" w:line="240" w:lineRule="auto"/>
      <w:contextualSpacing/>
    </w:pPr>
    <w:rPr>
      <w:rFonts w:ascii="Arial" w:eastAsia="Times New Roman" w:hAnsi="Arial" w:cs="Times New Roman"/>
      <w:color w:val="auto"/>
      <w:kern w:val="0"/>
      <w:sz w:val="16"/>
      <w:szCs w:val="16"/>
      <w:u w:color="000000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EA0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022C"/>
    <w:rPr>
      <w:rFonts w:ascii="Calibri" w:eastAsia="Calibri" w:hAnsi="Calibri" w:cs="Calibri"/>
      <w:color w:val="00000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EA0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022C"/>
    <w:rPr>
      <w:rFonts w:ascii="Calibri" w:eastAsia="Calibri" w:hAnsi="Calibri" w:cs="Calibri"/>
      <w:color w:val="000000"/>
      <w:sz w:val="22"/>
    </w:rPr>
  </w:style>
  <w:style w:type="character" w:styleId="Hyperlink">
    <w:name w:val="Hyperlink"/>
    <w:basedOn w:val="Absatz-Standardschriftart"/>
    <w:uiPriority w:val="99"/>
    <w:unhideWhenUsed/>
    <w:rsid w:val="009A5AB8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A5AB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A5AB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vb.de/-/media/files/twdlieferantenkodexstand-november-2024.pdf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924</Characters>
  <Application>Microsoft Office Word</Application>
  <DocSecurity>0</DocSecurity>
  <Lines>7</Lines>
  <Paragraphs>2</Paragraphs>
  <ScaleCrop>false</ScaleCrop>
  <Company>Dresdner Verkehrsbetriebe AG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Bauermann Daniel, K502</dc:creator>
  <cp:keywords/>
  <cp:lastModifiedBy>Albrecht Sybille, BLE2</cp:lastModifiedBy>
  <cp:revision>2</cp:revision>
  <dcterms:created xsi:type="dcterms:W3CDTF">2026-04-15T10:56:00Z</dcterms:created>
  <dcterms:modified xsi:type="dcterms:W3CDTF">2026-04-15T10:56:00Z</dcterms:modified>
</cp:coreProperties>
</file>